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6A" w:rsidRDefault="008D4001">
      <w:pPr>
        <w:spacing w:after="221"/>
        <w:ind w:left="0" w:firstLine="0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 xml:space="preserve"> 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5" w:line="453" w:lineRule="auto"/>
        <w:ind w:left="0" w:right="4688" w:firstLine="0"/>
        <w:jc w:val="both"/>
      </w:pPr>
      <w:r>
        <w:rPr>
          <w:rFonts w:ascii="Calibri" w:eastAsia="Calibri" w:hAnsi="Calibri" w:cs="Calibri"/>
          <w:sz w:val="22"/>
        </w:rPr>
        <w:t xml:space="preserve">  </w:t>
      </w:r>
    </w:p>
    <w:p w:rsidR="0002626A" w:rsidRDefault="008D4001">
      <w:pPr>
        <w:spacing w:after="636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211" w:line="270" w:lineRule="auto"/>
        <w:ind w:left="345" w:firstLine="0"/>
      </w:pPr>
      <w:r>
        <w:rPr>
          <w:b/>
          <w:sz w:val="48"/>
        </w:rPr>
        <w:t xml:space="preserve">РУКОВОДСТВО ПОЛЬЗОВАТЕЛЯ </w:t>
      </w:r>
    </w:p>
    <w:p w:rsidR="0002626A" w:rsidRDefault="008D4001">
      <w:pPr>
        <w:spacing w:after="0"/>
        <w:ind w:left="0" w:firstLine="0"/>
      </w:pPr>
      <w:r>
        <w:rPr>
          <w:rFonts w:ascii="Arial" w:eastAsia="Arial" w:hAnsi="Arial" w:cs="Arial"/>
          <w:color w:val="1D1D1B"/>
          <w:sz w:val="48"/>
        </w:rPr>
        <w:t xml:space="preserve"> </w:t>
      </w:r>
      <w:r>
        <w:rPr>
          <w:rFonts w:ascii="Arial" w:eastAsia="Arial" w:hAnsi="Arial" w:cs="Arial"/>
          <w:color w:val="1D1D1B"/>
          <w:sz w:val="48"/>
        </w:rPr>
        <w:tab/>
        <w:t xml:space="preserve"> </w:t>
      </w:r>
      <w:r>
        <w:br w:type="page"/>
      </w:r>
    </w:p>
    <w:p w:rsidR="0002626A" w:rsidRDefault="008D4001">
      <w:pPr>
        <w:spacing w:after="0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lastRenderedPageBreak/>
        <w:t xml:space="preserve">Оглавление </w:t>
      </w:r>
    </w:p>
    <w:p w:rsidR="0002626A" w:rsidRDefault="008D4001">
      <w:pPr>
        <w:spacing w:after="137"/>
        <w:ind w:left="0" w:firstLine="0"/>
      </w:pPr>
      <w:r>
        <w:t xml:space="preserve"> </w:t>
      </w:r>
    </w:p>
    <w:sdt>
      <w:sdtPr>
        <w:id w:val="-1573348897"/>
        <w:docPartObj>
          <w:docPartGallery w:val="Table of Contents"/>
        </w:docPartObj>
      </w:sdtPr>
      <w:sdtEndPr/>
      <w:sdtContent>
        <w:p w:rsidR="0002626A" w:rsidRDefault="008D4001">
          <w:pPr>
            <w:pStyle w:val="11"/>
            <w:tabs>
              <w:tab w:val="right" w:leader="dot" w:pos="9417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071">
            <w:r>
              <w:t>1.  Как учителю зайти в «Банк заданий»?</w:t>
            </w:r>
            <w:r>
              <w:tab/>
            </w:r>
            <w:r>
              <w:fldChar w:fldCharType="begin"/>
            </w:r>
            <w:r>
              <w:instrText>PAGEREF _Toc4071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2">
            <w:r>
              <w:t>2.  Как зарегистрировать личный кабинет учителя?</w:t>
            </w:r>
            <w:r>
              <w:tab/>
            </w:r>
            <w:r>
              <w:fldChar w:fldCharType="begin"/>
            </w:r>
            <w:r>
              <w:instrText>PAGEREF _Toc4072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3">
            <w:r>
              <w:t>3</w:t>
            </w:r>
            <w:r>
              <w:t>.  Как связать личный кабинет учителя и школу?</w:t>
            </w:r>
            <w:r>
              <w:tab/>
            </w:r>
            <w:r>
              <w:fldChar w:fldCharType="begin"/>
            </w:r>
            <w:r>
              <w:instrText>PAGEREF _Toc4073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4">
            <w:r>
              <w:t>4.  Как учителю создать мероприятие?</w:t>
            </w:r>
            <w:r>
              <w:tab/>
            </w:r>
            <w:r>
              <w:fldChar w:fldCharType="begin"/>
            </w:r>
            <w:r>
              <w:instrText>PAGEREF _Toc4074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5">
            <w:r>
              <w:t>5.  Как учителю добавить в мероприятие участников?</w:t>
            </w:r>
            <w:r>
              <w:tab/>
            </w:r>
            <w:r>
              <w:fldChar w:fldCharType="begin"/>
            </w:r>
            <w:r>
              <w:instrText>PAGEREF _Toc4075 \h</w:instrText>
            </w:r>
            <w:r>
              <w:fldChar w:fldCharType="separate"/>
            </w:r>
            <w:r>
              <w:t xml:space="preserve">18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6">
            <w:r>
              <w:t>6.  Как учителю пригласить учеников принять участие в мероприятие?</w:t>
            </w:r>
            <w:r>
              <w:tab/>
            </w:r>
            <w:r>
              <w:fldChar w:fldCharType="begin"/>
            </w:r>
            <w:r>
              <w:instrText>PAGEREF _Toc4076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7">
            <w:r>
              <w:t>7.  Как учителю проверить ход выполнения работ учениками?</w:t>
            </w:r>
            <w:r>
              <w:tab/>
            </w:r>
            <w:r>
              <w:fldChar w:fldCharType="begin"/>
            </w:r>
            <w:r>
              <w:instrText>PAGEREF _Toc4077 \h</w:instrText>
            </w:r>
            <w:r>
              <w:fldChar w:fldCharType="separate"/>
            </w:r>
            <w:r>
              <w:t xml:space="preserve">24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8">
            <w:r>
              <w:t>8.  Как учителю провести экспертизу работ учеников?</w:t>
            </w:r>
            <w:r>
              <w:tab/>
            </w:r>
            <w:r>
              <w:fldChar w:fldCharType="begin"/>
            </w:r>
            <w:r>
              <w:instrText>PAGEREF _To</w:instrText>
            </w:r>
            <w:r>
              <w:instrText>c4078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79">
            <w:r>
              <w:t>9.  Как учителю посмотреть результаты выполненных работ?</w:t>
            </w:r>
            <w:r>
              <w:tab/>
            </w:r>
            <w:r>
              <w:fldChar w:fldCharType="begin"/>
            </w:r>
            <w:r>
              <w:instrText>PAGEREF _Toc4079 \h</w:instrText>
            </w:r>
            <w:r>
              <w:fldChar w:fldCharType="separate"/>
            </w:r>
            <w:r>
              <w:t xml:space="preserve">30 </w:t>
            </w:r>
            <w:r>
              <w:fldChar w:fldCharType="end"/>
            </w:r>
          </w:hyperlink>
        </w:p>
        <w:p w:rsidR="0002626A" w:rsidRDefault="008D4001">
          <w:pPr>
            <w:pStyle w:val="11"/>
            <w:tabs>
              <w:tab w:val="right" w:leader="dot" w:pos="9417"/>
            </w:tabs>
          </w:pPr>
          <w:hyperlink w:anchor="_Toc4080">
            <w:r>
              <w:t>10.  Как ученику пройти тестирование?</w:t>
            </w:r>
            <w:r>
              <w:tab/>
            </w:r>
            <w:r>
              <w:fldChar w:fldCharType="begin"/>
            </w:r>
            <w:r>
              <w:instrText>PAGEREF _Toc4080 \h</w:instrText>
            </w:r>
            <w:r>
              <w:fldChar w:fldCharType="separate"/>
            </w:r>
            <w:r>
              <w:t xml:space="preserve">32 </w:t>
            </w:r>
            <w:r>
              <w:fldChar w:fldCharType="end"/>
            </w:r>
          </w:hyperlink>
        </w:p>
        <w:p w:rsidR="0002626A" w:rsidRDefault="008D4001">
          <w:r>
            <w:fldChar w:fldCharType="end"/>
          </w:r>
        </w:p>
      </w:sdtContent>
    </w:sdt>
    <w:p w:rsidR="0002626A" w:rsidRDefault="008D4001">
      <w:pPr>
        <w:spacing w:after="455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0" w:firstLine="0"/>
      </w:pPr>
      <w:r>
        <w:rPr>
          <w:rFonts w:ascii="Arial" w:eastAsia="Arial" w:hAnsi="Arial" w:cs="Arial"/>
          <w:color w:val="1D1D1B"/>
          <w:sz w:val="48"/>
        </w:rPr>
        <w:t xml:space="preserve"> </w:t>
      </w:r>
      <w:r>
        <w:rPr>
          <w:rFonts w:ascii="Arial" w:eastAsia="Arial" w:hAnsi="Arial" w:cs="Arial"/>
          <w:color w:val="1D1D1B"/>
          <w:sz w:val="48"/>
        </w:rPr>
        <w:tab/>
        <w:t xml:space="preserve"> </w:t>
      </w:r>
      <w:r>
        <w:br w:type="page"/>
      </w:r>
    </w:p>
    <w:p w:rsidR="0002626A" w:rsidRDefault="008D4001">
      <w:pPr>
        <w:spacing w:after="415"/>
        <w:ind w:left="0" w:firstLine="0"/>
      </w:pPr>
      <w:r>
        <w:rPr>
          <w:rFonts w:ascii="Arial" w:eastAsia="Arial" w:hAnsi="Arial" w:cs="Arial"/>
          <w:color w:val="1D1D1B"/>
          <w:sz w:val="48"/>
        </w:rPr>
        <w:t xml:space="preserve"> </w:t>
      </w:r>
    </w:p>
    <w:p w:rsidR="0002626A" w:rsidRDefault="008D4001">
      <w:pPr>
        <w:pStyle w:val="1"/>
        <w:ind w:left="345" w:firstLine="0"/>
      </w:pPr>
      <w:bookmarkStart w:id="1" w:name="_Toc4071"/>
      <w:r>
        <w:t xml:space="preserve">1.Как учителю зайти в «Банк заданий»? </w:t>
      </w:r>
      <w:bookmarkEnd w:id="1"/>
    </w:p>
    <w:p w:rsidR="0002626A" w:rsidRDefault="008D4001">
      <w:pPr>
        <w:spacing w:after="0"/>
        <w:ind w:left="-1" w:firstLine="0"/>
      </w:pPr>
      <w:r>
        <w:rPr>
          <w:noProof/>
        </w:rPr>
        <w:drawing>
          <wp:inline distT="0" distB="0" distL="0" distR="0">
            <wp:extent cx="5940172" cy="4315460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right="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15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39918" cy="4099560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72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39410" cy="240728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4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pStyle w:val="1"/>
        <w:ind w:left="715"/>
      </w:pPr>
      <w:bookmarkStart w:id="2" w:name="_Toc4072"/>
      <w:r>
        <w:t>2.</w:t>
      </w:r>
      <w:r>
        <w:t xml:space="preserve">Как зарегистрировать личный кабинет учителя?  </w:t>
      </w:r>
      <w:bookmarkEnd w:id="2"/>
    </w:p>
    <w:p w:rsidR="0002626A" w:rsidRDefault="008D4001">
      <w:pPr>
        <w:spacing w:after="0"/>
        <w:ind w:left="-1" w:firstLine="0"/>
      </w:pPr>
      <w:r>
        <w:rPr>
          <w:noProof/>
        </w:rPr>
        <w:drawing>
          <wp:inline distT="0" distB="0" distL="0" distR="0">
            <wp:extent cx="5848859" cy="8072756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859" cy="80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right="156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-1" w:firstLine="0"/>
        <w:jc w:val="both"/>
      </w:pPr>
      <w:r>
        <w:rPr>
          <w:noProof/>
        </w:rPr>
        <w:drawing>
          <wp:inline distT="0" distB="0" distL="0" distR="0">
            <wp:extent cx="5692140" cy="861822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6039"/>
        <w:ind w:left="-1" w:firstLine="0"/>
        <w:jc w:val="both"/>
      </w:pPr>
      <w:r>
        <w:rPr>
          <w:noProof/>
        </w:rPr>
        <w:drawing>
          <wp:inline distT="0" distB="0" distL="0" distR="0">
            <wp:extent cx="5936398" cy="5463305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398" cy="54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9357" w:firstLine="0"/>
        <w:jc w:val="both"/>
      </w:pPr>
      <w:r>
        <w:t xml:space="preserve"> </w:t>
      </w:r>
    </w:p>
    <w:p w:rsidR="0002626A" w:rsidRDefault="008D4001">
      <w:pPr>
        <w:spacing w:after="116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40045" cy="5644515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72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40172" cy="941705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pStyle w:val="1"/>
        <w:ind w:left="715"/>
      </w:pPr>
      <w:bookmarkStart w:id="3" w:name="_Toc4073"/>
      <w:r>
        <w:t xml:space="preserve">3.Как связать личный кабинет учителя и школу?  </w:t>
      </w:r>
      <w:bookmarkEnd w:id="3"/>
    </w:p>
    <w:p w:rsidR="0002626A" w:rsidRDefault="008D4001">
      <w:pPr>
        <w:spacing w:after="0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29632" cy="8007919"/>
                <wp:effectExtent l="0" t="0" r="0" b="0"/>
                <wp:docPr id="3323" name="Group 3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632" cy="8007919"/>
                          <a:chOff x="0" y="0"/>
                          <a:chExt cx="5429632" cy="8007919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5321935" y="78651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26A" w:rsidRDefault="008D40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632" cy="408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2987"/>
                            <a:ext cx="5320538" cy="387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3" style="width:427.53pt;height:630.545pt;mso-position-horizontal-relative:char;mso-position-vertical-relative:line" coordsize="54296,80079">
                <v:rect id="Rectangle 218" style="position:absolute;width:421;height:1899;left:53219;top:78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" style="position:absolute;width:54296;height:40830;left:0;top:0;" filled="f">
                  <v:imagedata r:id="rId16"/>
                </v:shape>
                <v:shape id="Picture 222" style="position:absolute;width:53205;height:38779;left:0;top:40829;" filled="f">
                  <v:imagedata r:id="rId17"/>
                </v:shape>
              </v:group>
            </w:pict>
          </mc:Fallback>
        </mc:AlternateConten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40172" cy="6553200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40045" cy="4880610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50"/>
        <w:ind w:left="-1" w:firstLine="0"/>
      </w:pPr>
      <w:r>
        <w:rPr>
          <w:noProof/>
        </w:rPr>
        <w:drawing>
          <wp:inline distT="0" distB="0" distL="0" distR="0">
            <wp:extent cx="5940172" cy="6624320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75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40172" cy="5132705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pStyle w:val="1"/>
        <w:ind w:left="345" w:firstLine="0"/>
      </w:pPr>
      <w:bookmarkStart w:id="4" w:name="_Toc4074"/>
      <w:r>
        <w:t xml:space="preserve">4.Как учителю создать мероприятие? </w:t>
      </w:r>
      <w:bookmarkEnd w:id="4"/>
    </w:p>
    <w:p w:rsidR="0002626A" w:rsidRDefault="008D4001">
      <w:pPr>
        <w:spacing w:after="43"/>
        <w:ind w:left="-1" w:firstLine="0"/>
      </w:pPr>
      <w:r>
        <w:rPr>
          <w:noProof/>
        </w:rPr>
        <w:drawing>
          <wp:inline distT="0" distB="0" distL="0" distR="0">
            <wp:extent cx="5940045" cy="3923665"/>
            <wp:effectExtent l="0" t="0" r="0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3"/>
        <w:ind w:left="-1" w:firstLine="0"/>
      </w:pPr>
      <w:r>
        <w:rPr>
          <w:noProof/>
        </w:rPr>
        <w:drawing>
          <wp:inline distT="0" distB="0" distL="0" distR="0">
            <wp:extent cx="5940298" cy="3980815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40045" cy="7012940"/>
            <wp:effectExtent l="0" t="0" r="0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39918" cy="5075555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75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40172" cy="4813935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pStyle w:val="1"/>
        <w:ind w:left="715"/>
      </w:pPr>
      <w:bookmarkStart w:id="5" w:name="_Toc4075"/>
      <w:r>
        <w:t xml:space="preserve">5. Как учителю добавить в мероприятие участников?  </w:t>
      </w:r>
      <w:bookmarkEnd w:id="5"/>
    </w:p>
    <w:p w:rsidR="0002626A" w:rsidRDefault="008D4001">
      <w:pPr>
        <w:spacing w:after="0"/>
        <w:ind w:left="-1" w:firstLine="0"/>
      </w:pPr>
      <w:r>
        <w:rPr>
          <w:noProof/>
        </w:rPr>
        <w:drawing>
          <wp:inline distT="0" distB="0" distL="0" distR="0">
            <wp:extent cx="5940298" cy="5831205"/>
            <wp:effectExtent l="0" t="0" r="0" b="0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right="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115"/>
        <w:ind w:left="-1" w:firstLine="0"/>
        <w:jc w:val="both"/>
      </w:pPr>
      <w:r>
        <w:rPr>
          <w:noProof/>
        </w:rPr>
        <w:drawing>
          <wp:inline distT="0" distB="0" distL="0" distR="0">
            <wp:extent cx="5940045" cy="4952365"/>
            <wp:effectExtent l="0" t="0" r="0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-1" w:firstLine="0"/>
        <w:jc w:val="both"/>
      </w:pPr>
      <w:r>
        <w:rPr>
          <w:noProof/>
        </w:rPr>
        <w:drawing>
          <wp:inline distT="0" distB="0" distL="0" distR="0">
            <wp:extent cx="5939028" cy="1536700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55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9918" cy="8879839"/>
                <wp:effectExtent l="0" t="0" r="0" b="0"/>
                <wp:docPr id="3477" name="Group 3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8" cy="8879839"/>
                          <a:chOff x="0" y="0"/>
                          <a:chExt cx="5939918" cy="8879839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18" cy="583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8190"/>
                            <a:ext cx="5939283" cy="304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77" style="width:467.71pt;height:699.2pt;mso-position-horizontal-relative:char;mso-position-vertical-relative:line" coordsize="59399,88798">
                <v:shape id="Picture 324" style="position:absolute;width:59399;height:58381;left:0;top:0;" filled="f">
                  <v:imagedata r:id="rId32"/>
                </v:shape>
                <v:shape id="Picture 326" style="position:absolute;width:59392;height:30416;left:0;top:58381;" filled="f">
                  <v:imagedata r:id="rId33"/>
                </v:shape>
              </v:group>
            </w:pict>
          </mc:Fallback>
        </mc:AlternateContent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45"/>
        <w:ind w:left="-1" w:firstLine="0"/>
      </w:pPr>
      <w:r>
        <w:rPr>
          <w:noProof/>
        </w:rPr>
        <w:drawing>
          <wp:inline distT="0" distB="0" distL="0" distR="0">
            <wp:extent cx="5939536" cy="2212975"/>
            <wp:effectExtent l="0" t="0" r="0" b="0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02626A" w:rsidRDefault="008D4001">
      <w:pPr>
        <w:pStyle w:val="1"/>
        <w:spacing w:after="0" w:line="281" w:lineRule="auto"/>
        <w:ind w:left="0" w:right="29" w:firstLine="0"/>
        <w:jc w:val="center"/>
      </w:pPr>
      <w:bookmarkStart w:id="6" w:name="_Toc4076"/>
      <w:r>
        <w:t xml:space="preserve">6.Как учителю пригласить учеников принять участие в мероприятие? </w:t>
      </w:r>
      <w:bookmarkEnd w:id="6"/>
    </w:p>
    <w:p w:rsidR="0002626A" w:rsidRDefault="008D4001">
      <w:pPr>
        <w:spacing w:after="56"/>
        <w:ind w:left="-1" w:firstLine="0"/>
      </w:pPr>
      <w:r>
        <w:rPr>
          <w:noProof/>
        </w:rPr>
        <w:drawing>
          <wp:inline distT="0" distB="0" distL="0" distR="0">
            <wp:extent cx="5940045" cy="7137400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43"/>
        <w:ind w:left="-1" w:firstLine="0"/>
      </w:pPr>
      <w:r>
        <w:rPr>
          <w:noProof/>
        </w:rPr>
        <w:drawing>
          <wp:inline distT="0" distB="0" distL="0" distR="0">
            <wp:extent cx="5938901" cy="2082800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8901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02626A" w:rsidRDefault="008D4001">
      <w:pPr>
        <w:pStyle w:val="1"/>
        <w:ind w:left="715"/>
      </w:pPr>
      <w:bookmarkStart w:id="7" w:name="_Toc4077"/>
      <w:r>
        <w:t xml:space="preserve">7.Как учителю проверить ход выполнения работ учениками? </w:t>
      </w:r>
      <w:bookmarkEnd w:id="7"/>
    </w:p>
    <w:p w:rsidR="0002626A" w:rsidRDefault="008D4001">
      <w:pPr>
        <w:spacing w:after="0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045" cy="8350820"/>
                <wp:effectExtent l="0" t="0" r="0" b="0"/>
                <wp:docPr id="3622" name="Group 3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45" cy="8350820"/>
                          <a:chOff x="0" y="0"/>
                          <a:chExt cx="5940045" cy="8350820"/>
                        </a:xfrm>
                      </wpg:grpSpPr>
                      <wps:wsp>
                        <wps:cNvPr id="369" name="Rectangle 369"/>
                        <wps:cNvSpPr/>
                        <wps:spPr>
                          <a:xfrm>
                            <a:off x="5430139" y="82080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26A" w:rsidRDefault="008D40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45" cy="589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10921" y="5893372"/>
                            <a:ext cx="4917567" cy="2409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2" style="width:467.72pt;height:657.545pt;mso-position-horizontal-relative:char;mso-position-vertical-relative:line" coordsize="59400,83508">
                <v:rect id="Rectangle 369" style="position:absolute;width:421;height:1899;left:54301;top:82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1" style="position:absolute;width:59400;height:58934;left:0;top:0;" filled="f">
                  <v:imagedata r:id="rId39"/>
                </v:shape>
                <v:shape id="Picture 373" style="position:absolute;width:49175;height:24098;left:5109;top:58933;" filled="f">
                  <v:imagedata r:id="rId40"/>
                </v:shape>
              </v:group>
            </w:pict>
          </mc:Fallback>
        </mc:AlternateContent>
      </w:r>
    </w:p>
    <w:p w:rsidR="0002626A" w:rsidRDefault="008D4001">
      <w:pPr>
        <w:pStyle w:val="1"/>
        <w:ind w:left="715"/>
      </w:pPr>
      <w:bookmarkStart w:id="8" w:name="_Toc4078"/>
      <w:r>
        <w:t xml:space="preserve">8.Как учителю провести экспертизу работ учеников? </w:t>
      </w:r>
      <w:bookmarkEnd w:id="8"/>
    </w:p>
    <w:p w:rsidR="0002626A" w:rsidRDefault="008D4001">
      <w:pPr>
        <w:spacing w:after="50"/>
        <w:ind w:left="-1" w:firstLine="0"/>
      </w:pPr>
      <w:r>
        <w:rPr>
          <w:noProof/>
        </w:rPr>
        <w:drawing>
          <wp:inline distT="0" distB="0" distL="0" distR="0">
            <wp:extent cx="5939790" cy="4167505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39790" cy="425577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1"/>
        <w:ind w:left="-1" w:firstLine="0"/>
      </w:pPr>
      <w:r>
        <w:rPr>
          <w:noProof/>
        </w:rPr>
        <w:drawing>
          <wp:inline distT="0" distB="0" distL="0" distR="0">
            <wp:extent cx="5939918" cy="1011555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39918" cy="489585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6"/>
        <w:ind w:left="-1" w:firstLine="0"/>
      </w:pPr>
      <w:r>
        <w:rPr>
          <w:noProof/>
        </w:rPr>
        <w:drawing>
          <wp:inline distT="0" distB="0" distL="0" distR="0">
            <wp:extent cx="5939410" cy="3397250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4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40172" cy="4618355"/>
            <wp:effectExtent l="0" t="0" r="0" b="0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5"/>
        <w:ind w:left="-1" w:firstLine="0"/>
      </w:pPr>
      <w:r>
        <w:rPr>
          <w:noProof/>
        </w:rPr>
        <w:drawing>
          <wp:inline distT="0" distB="0" distL="0" distR="0">
            <wp:extent cx="5939410" cy="2265680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4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54"/>
        <w:ind w:left="-1" w:firstLine="0"/>
      </w:pPr>
      <w:r>
        <w:rPr>
          <w:noProof/>
        </w:rPr>
        <w:drawing>
          <wp:inline distT="0" distB="0" distL="0" distR="0">
            <wp:extent cx="5940425" cy="4641215"/>
            <wp:effectExtent l="0" t="0" r="0" b="0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pStyle w:val="1"/>
        <w:ind w:left="715"/>
      </w:pPr>
      <w:bookmarkStart w:id="9" w:name="_Toc4079"/>
      <w:r>
        <w:t>9.</w:t>
      </w:r>
      <w:r>
        <w:t xml:space="preserve">Как учителю посмотреть результаты выполненных работ? </w:t>
      </w:r>
      <w:bookmarkEnd w:id="9"/>
    </w:p>
    <w:p w:rsidR="0002626A" w:rsidRDefault="008D4001">
      <w:pPr>
        <w:spacing w:after="49"/>
        <w:ind w:left="-1" w:firstLine="0"/>
      </w:pPr>
      <w:r>
        <w:rPr>
          <w:noProof/>
        </w:rPr>
        <w:drawing>
          <wp:inline distT="0" distB="0" distL="0" distR="0">
            <wp:extent cx="5940045" cy="4224655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38901" cy="2065655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8901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5"/>
        <w:ind w:left="-1" w:firstLine="0"/>
      </w:pPr>
      <w:r>
        <w:rPr>
          <w:noProof/>
        </w:rPr>
        <w:drawing>
          <wp:inline distT="0" distB="0" distL="0" distR="0">
            <wp:extent cx="5939918" cy="3371215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02626A" w:rsidRDefault="008D4001">
      <w:pPr>
        <w:pStyle w:val="1"/>
        <w:ind w:left="345" w:firstLine="0"/>
      </w:pPr>
      <w:bookmarkStart w:id="10" w:name="_Toc4080"/>
      <w:r>
        <w:t>10.</w:t>
      </w:r>
      <w:r>
        <w:rPr>
          <w:rFonts w:ascii="Arial" w:eastAsia="Arial" w:hAnsi="Arial" w:cs="Arial"/>
        </w:rPr>
        <w:t xml:space="preserve"> </w:t>
      </w:r>
      <w:r>
        <w:t xml:space="preserve">Как ученику пройти тестирование? </w:t>
      </w:r>
      <w:bookmarkEnd w:id="10"/>
    </w:p>
    <w:p w:rsidR="0002626A" w:rsidRDefault="008D4001">
      <w:pPr>
        <w:spacing w:after="44"/>
        <w:ind w:left="-1" w:firstLine="0"/>
      </w:pPr>
      <w:r>
        <w:rPr>
          <w:noProof/>
        </w:rPr>
        <w:drawing>
          <wp:inline distT="0" distB="0" distL="0" distR="0">
            <wp:extent cx="5940298" cy="5031105"/>
            <wp:effectExtent l="0" t="0" r="0" b="0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181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9410" cy="4711889"/>
                <wp:effectExtent l="0" t="0" r="0" b="0"/>
                <wp:docPr id="3799" name="Group 3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410" cy="4711889"/>
                          <a:chOff x="0" y="0"/>
                          <a:chExt cx="5939410" cy="4711889"/>
                        </a:xfrm>
                      </wpg:grpSpPr>
                      <wps:wsp>
                        <wps:cNvPr id="475" name="Rectangle 475"/>
                        <wps:cNvSpPr/>
                        <wps:spPr>
                          <a:xfrm>
                            <a:off x="5059807" y="45690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26A" w:rsidRDefault="008D40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410" cy="97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881380" y="973455"/>
                            <a:ext cx="4177157" cy="3700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9" style="width:467.67pt;height:371.015pt;mso-position-horizontal-relative:char;mso-position-vertical-relative:line" coordsize="59394,47118">
                <v:rect id="Rectangle 475" style="position:absolute;width:421;height:1899;left:50598;top:4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8" style="position:absolute;width:59394;height:9734;left:0;top:0;" filled="f">
                  <v:imagedata r:id="rId55"/>
                </v:shape>
                <v:shape id="Picture 480" style="position:absolute;width:41771;height:37007;left:8813;top:9734;" filled="f">
                  <v:imagedata r:id="rId56"/>
                </v:shape>
              </v:group>
            </w:pict>
          </mc:Fallback>
        </mc:AlternateContent>
      </w:r>
    </w:p>
    <w:p w:rsidR="0002626A" w:rsidRDefault="008D4001">
      <w:pPr>
        <w:spacing w:after="0"/>
        <w:ind w:left="1362" w:firstLine="0"/>
        <w:jc w:val="both"/>
      </w:pPr>
      <w:r>
        <w:rPr>
          <w:noProof/>
        </w:rPr>
        <w:drawing>
          <wp:inline distT="0" distB="0" distL="0" distR="0">
            <wp:extent cx="4208780" cy="3730371"/>
            <wp:effectExtent l="0" t="0" r="0" b="0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7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2"/>
        <w:ind w:left="-1" w:firstLine="0"/>
      </w:pPr>
      <w:r>
        <w:rPr>
          <w:noProof/>
        </w:rPr>
        <w:drawing>
          <wp:inline distT="0" distB="0" distL="0" distR="0">
            <wp:extent cx="5936488" cy="942340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47"/>
        <w:ind w:left="-1" w:firstLine="0"/>
      </w:pPr>
      <w:r>
        <w:rPr>
          <w:noProof/>
        </w:rPr>
        <w:drawing>
          <wp:inline distT="0" distB="0" distL="0" distR="0">
            <wp:extent cx="5940425" cy="3807460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56"/>
        <w:ind w:left="-1" w:firstLine="0"/>
      </w:pPr>
      <w:r>
        <w:rPr>
          <w:noProof/>
        </w:rPr>
        <w:drawing>
          <wp:inline distT="0" distB="0" distL="0" distR="0">
            <wp:extent cx="5939790" cy="2908300"/>
            <wp:effectExtent l="0" t="0" r="0" b="0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2626A" w:rsidRDefault="008D4001">
      <w:pPr>
        <w:spacing w:after="43"/>
        <w:ind w:left="-1" w:firstLine="0"/>
      </w:pPr>
      <w:r>
        <w:rPr>
          <w:noProof/>
        </w:rPr>
        <w:drawing>
          <wp:inline distT="0" distB="0" distL="0" distR="0">
            <wp:extent cx="5939918" cy="4363720"/>
            <wp:effectExtent l="0" t="0" r="0" b="0"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6A" w:rsidRDefault="008D400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2626A" w:rsidRDefault="008D4001">
      <w:pPr>
        <w:spacing w:after="0"/>
        <w:ind w:left="-1" w:right="5" w:firstLine="0"/>
        <w:jc w:val="right"/>
      </w:pPr>
      <w:r>
        <w:rPr>
          <w:noProof/>
        </w:rPr>
        <w:drawing>
          <wp:inline distT="0" distB="0" distL="0" distR="0">
            <wp:extent cx="5940172" cy="2078990"/>
            <wp:effectExtent l="0" t="0" r="0" b="0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sectPr w:rsidR="0002626A">
      <w:footerReference w:type="even" r:id="rId63"/>
      <w:footerReference w:type="default" r:id="rId64"/>
      <w:footerReference w:type="first" r:id="rId65"/>
      <w:pgSz w:w="11906" w:h="16838"/>
      <w:pgMar w:top="1134" w:right="788" w:bottom="71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001" w:rsidRDefault="008D4001">
      <w:pPr>
        <w:spacing w:after="0" w:line="240" w:lineRule="auto"/>
      </w:pPr>
      <w:r>
        <w:separator/>
      </w:r>
    </w:p>
  </w:endnote>
  <w:endnote w:type="continuationSeparator" w:id="0">
    <w:p w:rsidR="008D4001" w:rsidRDefault="008D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26A" w:rsidRDefault="008D4001">
    <w:pPr>
      <w:spacing w:after="0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26A" w:rsidRDefault="008D4001">
    <w:pPr>
      <w:spacing w:after="0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7FB7">
      <w:rPr>
        <w:noProof/>
      </w:rPr>
      <w:t>5</w:t>
    </w:r>
    <w: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26A" w:rsidRDefault="0002626A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001" w:rsidRDefault="008D4001">
      <w:pPr>
        <w:spacing w:after="0" w:line="240" w:lineRule="auto"/>
      </w:pPr>
      <w:r>
        <w:separator/>
      </w:r>
    </w:p>
  </w:footnote>
  <w:footnote w:type="continuationSeparator" w:id="0">
    <w:p w:rsidR="008D4001" w:rsidRDefault="008D4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6A"/>
    <w:rsid w:val="00017FB7"/>
    <w:rsid w:val="0002626A"/>
    <w:rsid w:val="008D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EA68E-D1F2-457A-8E81-8148BF5C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2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" w:line="270" w:lineRule="auto"/>
      <w:ind w:left="730" w:hanging="370"/>
      <w:outlineLvl w:val="0"/>
    </w:pPr>
    <w:rPr>
      <w:rFonts w:ascii="Times New Roman" w:eastAsia="Times New Roman" w:hAnsi="Times New Roman" w:cs="Times New Roman"/>
      <w:b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8"/>
    </w:rPr>
  </w:style>
  <w:style w:type="paragraph" w:styleId="11">
    <w:name w:val="toc 1"/>
    <w:hidden/>
    <w:pPr>
      <w:spacing w:after="152"/>
      <w:ind w:left="25" w:right="69" w:hanging="10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270.jpg"/><Relationship Id="rId21" Type="http://schemas.openxmlformats.org/officeDocument/2006/relationships/image" Target="media/image14.jpg"/><Relationship Id="rId34" Type="http://schemas.openxmlformats.org/officeDocument/2006/relationships/image" Target="media/image25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image" Target="media/image410.jpg"/><Relationship Id="rId63" Type="http://schemas.openxmlformats.org/officeDocument/2006/relationships/footer" Target="footer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80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20.jpg"/><Relationship Id="rId37" Type="http://schemas.openxmlformats.org/officeDocument/2006/relationships/image" Target="media/image28.jpg"/><Relationship Id="rId40" Type="http://schemas.openxmlformats.org/officeDocument/2006/relationships/image" Target="media/image280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image" Target="media/image45.jp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7.jpg"/><Relationship Id="rId49" Type="http://schemas.openxmlformats.org/officeDocument/2006/relationships/image" Target="media/image38.jpg"/><Relationship Id="rId57" Type="http://schemas.openxmlformats.org/officeDocument/2006/relationships/image" Target="media/image44.jpg"/><Relationship Id="rId61" Type="http://schemas.openxmlformats.org/officeDocument/2006/relationships/image" Target="media/image48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image" Target="media/image47.jpg"/><Relationship Id="rId65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6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image" Target="media/image420.jpg"/><Relationship Id="rId64" Type="http://schemas.openxmlformats.org/officeDocument/2006/relationships/footer" Target="footer2.xml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90.jpg"/><Relationship Id="rId25" Type="http://schemas.openxmlformats.org/officeDocument/2006/relationships/image" Target="media/image18.jpg"/><Relationship Id="rId33" Type="http://schemas.openxmlformats.org/officeDocument/2006/relationships/image" Target="media/image230.jpg"/><Relationship Id="rId38" Type="http://schemas.openxmlformats.org/officeDocument/2006/relationships/image" Target="media/image29.jpg"/><Relationship Id="rId46" Type="http://schemas.openxmlformats.org/officeDocument/2006/relationships/image" Target="media/image35.jpg"/><Relationship Id="rId59" Type="http://schemas.openxmlformats.org/officeDocument/2006/relationships/image" Target="media/image46.jpg"/><Relationship Id="rId67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0.jpg"/><Relationship Id="rId54" Type="http://schemas.openxmlformats.org/officeDocument/2006/relationships/image" Target="media/image43.jpg"/><Relationship Id="rId62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Школа</cp:lastModifiedBy>
  <cp:revision>2</cp:revision>
  <dcterms:created xsi:type="dcterms:W3CDTF">2021-12-22T12:43:00Z</dcterms:created>
  <dcterms:modified xsi:type="dcterms:W3CDTF">2021-12-22T12:43:00Z</dcterms:modified>
</cp:coreProperties>
</file>